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55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>Раскрытие ин</w:t>
      </w:r>
      <w:r w:rsidR="001B222E">
        <w:rPr>
          <w:rFonts w:ascii="Times New Roman" w:hAnsi="Times New Roman"/>
          <w:b/>
        </w:rPr>
        <w:t xml:space="preserve">формации о деятельности </w:t>
      </w:r>
    </w:p>
    <w:p w:rsidR="00E73CEB" w:rsidRDefault="001B222E" w:rsidP="009561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ФГАОУ</w:t>
      </w:r>
      <w:r w:rsidR="00E73CE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В</w:t>
      </w:r>
      <w:r w:rsidR="009561B7" w:rsidRPr="00F05A3A">
        <w:rPr>
          <w:rFonts w:ascii="Times New Roman" w:hAnsi="Times New Roman"/>
          <w:b/>
        </w:rPr>
        <w:t>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«УрФУ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имени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первого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Президента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>России Б.Н.</w:t>
      </w:r>
      <w:r w:rsidR="00E73CEB">
        <w:rPr>
          <w:rFonts w:ascii="Times New Roman" w:hAnsi="Times New Roman"/>
          <w:b/>
        </w:rPr>
        <w:t> </w:t>
      </w:r>
      <w:r w:rsidR="009561B7" w:rsidRPr="00F05A3A">
        <w:rPr>
          <w:rFonts w:ascii="Times New Roman" w:hAnsi="Times New Roman"/>
          <w:b/>
        </w:rPr>
        <w:t xml:space="preserve">Ельцина» </w:t>
      </w:r>
    </w:p>
    <w:p w:rsidR="00E73CEB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как субъекта оптового и розничного рынков электрической энергии </w:t>
      </w:r>
    </w:p>
    <w:p w:rsidR="009561B7" w:rsidRDefault="009561B7" w:rsidP="009561B7">
      <w:pPr>
        <w:spacing w:after="0"/>
        <w:jc w:val="center"/>
        <w:rPr>
          <w:rFonts w:ascii="Times New Roman" w:hAnsi="Times New Roman"/>
          <w:b/>
        </w:rPr>
      </w:pPr>
      <w:r w:rsidRPr="00F05A3A">
        <w:rPr>
          <w:rFonts w:ascii="Times New Roman" w:hAnsi="Times New Roman"/>
          <w:b/>
        </w:rPr>
        <w:t xml:space="preserve">за </w:t>
      </w:r>
      <w:r w:rsidR="0034600A">
        <w:rPr>
          <w:rFonts w:ascii="Times New Roman" w:hAnsi="Times New Roman"/>
          <w:b/>
        </w:rPr>
        <w:t>июнь</w:t>
      </w:r>
      <w:r w:rsidR="00260641">
        <w:rPr>
          <w:rFonts w:ascii="Times New Roman" w:hAnsi="Times New Roman"/>
          <w:b/>
        </w:rPr>
        <w:t xml:space="preserve"> 2020</w:t>
      </w:r>
      <w:r w:rsidRPr="00F05A3A">
        <w:rPr>
          <w:rFonts w:ascii="Times New Roman" w:hAnsi="Times New Roman"/>
          <w:b/>
        </w:rPr>
        <w:t xml:space="preserve"> года</w:t>
      </w:r>
    </w:p>
    <w:p w:rsidR="00260641" w:rsidRDefault="00260641" w:rsidP="00260641">
      <w:pPr>
        <w:jc w:val="both"/>
        <w:rPr>
          <w:rFonts w:ascii="Times New Roman" w:hAnsi="Times New Roman"/>
          <w:b/>
        </w:rPr>
      </w:pPr>
    </w:p>
    <w:p w:rsidR="00260641" w:rsidRPr="00260641" w:rsidRDefault="00A00177" w:rsidP="002606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подп. </w:t>
      </w:r>
      <w:r w:rsidR="00260641" w:rsidRPr="00260641">
        <w:rPr>
          <w:rFonts w:ascii="Times New Roman" w:hAnsi="Times New Roman"/>
          <w:b/>
        </w:rPr>
        <w:t xml:space="preserve">д) </w:t>
      </w:r>
      <w:r>
        <w:rPr>
          <w:rFonts w:ascii="Times New Roman" w:hAnsi="Times New Roman"/>
          <w:b/>
        </w:rPr>
        <w:t xml:space="preserve">п. 19: </w:t>
      </w:r>
      <w:r w:rsidR="00260641" w:rsidRPr="00260641">
        <w:rPr>
          <w:rFonts w:ascii="Times New Roman" w:hAnsi="Times New Roman"/>
          <w:b/>
        </w:rPr>
        <w:t>о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  <w:r w:rsidR="00260641">
        <w:rPr>
          <w:rFonts w:ascii="Times New Roman" w:hAnsi="Times New Roman"/>
          <w:b/>
        </w:rPr>
        <w:t>*</w:t>
      </w:r>
      <w:r w:rsidR="00260641" w:rsidRPr="00260641">
        <w:rPr>
          <w:rFonts w:ascii="Times New Roman" w:hAnsi="Times New Roman"/>
          <w:b/>
        </w:rPr>
        <w:t>:</w:t>
      </w:r>
    </w:p>
    <w:p w:rsidR="00260641" w:rsidRPr="00F05A3A" w:rsidRDefault="00260641" w:rsidP="00260641">
      <w:pPr>
        <w:pStyle w:val="a3"/>
        <w:ind w:left="0"/>
        <w:jc w:val="both"/>
        <w:rPr>
          <w:rFonts w:ascii="Times New Roman" w:hAnsi="Times New Roman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</w:rPr>
              <w:t>поданных заявок и объема мощности, необходимого для их удовлетворения</w:t>
            </w:r>
          </w:p>
        </w:tc>
        <w:tc>
          <w:tcPr>
            <w:tcW w:w="4820" w:type="dxa"/>
          </w:tcPr>
          <w:p w:rsidR="00E32F82" w:rsidRPr="00F05A3A" w:rsidRDefault="00861ECD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Заявок на подключение к сетям 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 подано</w:t>
            </w:r>
            <w:r w:rsidR="006D7A65" w:rsidRPr="00F05A3A">
              <w:rPr>
                <w:rFonts w:ascii="Times New Roman" w:hAnsi="Times New Roman" w:cs="Times New Roman"/>
              </w:rPr>
              <w:t>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 </w:t>
            </w:r>
            <w:r w:rsidR="00210068" w:rsidRPr="00F05A3A">
              <w:rPr>
                <w:rFonts w:ascii="Times New Roman" w:hAnsi="Times New Roman" w:cs="Times New Roman"/>
              </w:rPr>
              <w:t>заключенных договорах</w:t>
            </w:r>
            <w:r w:rsidR="00DF7766" w:rsidRPr="00F05A3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4820" w:type="dxa"/>
          </w:tcPr>
          <w:p w:rsidR="00BD1439" w:rsidRPr="00F05A3A" w:rsidRDefault="00861ECD" w:rsidP="00BD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Заключенных договоров об осуществлении технологического присоединения к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>электрическим сетям трансформаторных</w:t>
            </w:r>
            <w:r w:rsidR="006D7A65" w:rsidRPr="00F05A3A">
              <w:rPr>
                <w:rFonts w:ascii="Times New Roman" w:hAnsi="Times New Roman" w:cs="Times New Roman"/>
              </w:rPr>
              <w:t xml:space="preserve"> подстанций 35 </w:t>
            </w:r>
            <w:proofErr w:type="spellStart"/>
            <w:r w:rsidR="006D7A65"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="006D7A65" w:rsidRPr="00F05A3A">
              <w:rPr>
                <w:rFonts w:ascii="Times New Roman" w:hAnsi="Times New Roman" w:cs="Times New Roman"/>
              </w:rPr>
              <w:t xml:space="preserve"> и выше:</w:t>
            </w:r>
            <w:r w:rsidR="00BD1439" w:rsidRPr="00F05A3A">
              <w:rPr>
                <w:rFonts w:ascii="Times New Roman" w:hAnsi="Times New Roman" w:cs="Times New Roman"/>
              </w:rPr>
              <w:t xml:space="preserve"> нет</w:t>
            </w:r>
          </w:p>
          <w:p w:rsidR="00E32F82" w:rsidRPr="00F05A3A" w:rsidRDefault="00E32F82" w:rsidP="0075645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 xml:space="preserve">Об </w:t>
            </w:r>
            <w:r w:rsidR="00DF7766"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</w:t>
            </w:r>
          </w:p>
        </w:tc>
        <w:tc>
          <w:tcPr>
            <w:tcW w:w="4820" w:type="dxa"/>
          </w:tcPr>
          <w:p w:rsidR="00E32F82" w:rsidRPr="00F05A3A" w:rsidRDefault="00861ECD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Аннулированных заявок на технологическое присоединение к сетям трансформаторных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F05A3A">
              <w:rPr>
                <w:rFonts w:ascii="Times New Roman" w:hAnsi="Times New Roman" w:cs="Times New Roman"/>
              </w:rPr>
              <w:t>:</w:t>
            </w:r>
            <w:r w:rsidR="00C4677B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DF7766" w:rsidRPr="00F05A3A" w:rsidTr="00260641">
        <w:tc>
          <w:tcPr>
            <w:tcW w:w="4536" w:type="dxa"/>
          </w:tcPr>
          <w:p w:rsidR="00DF7766" w:rsidRPr="00F05A3A" w:rsidRDefault="00AC580F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F05A3A">
              <w:rPr>
                <w:rFonts w:ascii="Times New Roman" w:hAnsi="Times New Roman" w:cs="Times New Roman"/>
                <w:bCs/>
              </w:rPr>
              <w:t xml:space="preserve">О </w:t>
            </w:r>
            <w:r w:rsidR="00DF7766" w:rsidRPr="00F05A3A">
              <w:rPr>
                <w:rFonts w:ascii="Times New Roman" w:hAnsi="Times New Roman" w:cs="Times New Roman"/>
                <w:bCs/>
              </w:rPr>
              <w:t>выполненных присоединений и присоединенной мощности</w:t>
            </w:r>
          </w:p>
        </w:tc>
        <w:tc>
          <w:tcPr>
            <w:tcW w:w="4820" w:type="dxa"/>
          </w:tcPr>
          <w:p w:rsidR="0075645F" w:rsidRPr="00F05A3A" w:rsidRDefault="00861ECD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5A3A">
              <w:rPr>
                <w:rFonts w:ascii="Times New Roman" w:hAnsi="Times New Roman" w:cs="Times New Roman"/>
              </w:rPr>
              <w:t>Выполненных присоединений и присоединенной мощности к электрическим сетям</w:t>
            </w:r>
            <w:r w:rsidR="00E32F82">
              <w:rPr>
                <w:rFonts w:ascii="Times New Roman" w:hAnsi="Times New Roman" w:cs="Times New Roman"/>
              </w:rPr>
              <w:t xml:space="preserve"> </w:t>
            </w:r>
            <w:r w:rsidRPr="00F05A3A">
              <w:rPr>
                <w:rFonts w:ascii="Times New Roman" w:hAnsi="Times New Roman" w:cs="Times New Roman"/>
              </w:rPr>
              <w:t xml:space="preserve">трансформаторных подстанций 35 </w:t>
            </w:r>
            <w:proofErr w:type="spellStart"/>
            <w:r w:rsidRPr="00F05A3A">
              <w:rPr>
                <w:rFonts w:ascii="Times New Roman" w:hAnsi="Times New Roman" w:cs="Times New Roman"/>
              </w:rPr>
              <w:t>кВ</w:t>
            </w:r>
            <w:proofErr w:type="spellEnd"/>
            <w:r w:rsidRPr="00F05A3A">
              <w:rPr>
                <w:rFonts w:ascii="Times New Roman" w:hAnsi="Times New Roman" w:cs="Times New Roman"/>
              </w:rPr>
              <w:t xml:space="preserve"> и выше</w:t>
            </w:r>
            <w:r w:rsidR="001F213C" w:rsidRPr="00F05A3A">
              <w:rPr>
                <w:rFonts w:ascii="Times New Roman" w:hAnsi="Times New Roman" w:cs="Times New Roman"/>
              </w:rPr>
              <w:t>:</w:t>
            </w:r>
            <w:r w:rsidRPr="00F05A3A">
              <w:rPr>
                <w:rFonts w:ascii="Times New Roman" w:hAnsi="Times New Roman" w:cs="Times New Roman"/>
              </w:rPr>
              <w:t xml:space="preserve"> </w:t>
            </w:r>
            <w:r w:rsidR="00101B46">
              <w:rPr>
                <w:rFonts w:ascii="Times New Roman" w:hAnsi="Times New Roman" w:cs="Times New Roman"/>
              </w:rPr>
              <w:t>0</w:t>
            </w:r>
          </w:p>
        </w:tc>
      </w:tr>
    </w:tbl>
    <w:p w:rsidR="00E85D3D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20. Информация в отношении трансформаторных подстанций 35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и выше, указанная в </w:t>
      </w:r>
      <w:hyperlink r:id="rId5" w:history="1">
        <w:r>
          <w:rPr>
            <w:rFonts w:ascii="Times New Roman" w:hAnsi="Times New Roman" w:cs="Times New Roman"/>
            <w:color w:val="0000FF"/>
          </w:rPr>
          <w:t>подпункте "д" пункта 19</w:t>
        </w:r>
      </w:hyperlink>
      <w:r>
        <w:rPr>
          <w:rFonts w:ascii="Times New Roman" w:hAnsi="Times New Roman" w:cs="Times New Roman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260641" w:rsidRP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bookmarkStart w:id="0" w:name="_GoBack"/>
      <w:bookmarkEnd w:id="0"/>
    </w:p>
    <w:sectPr w:rsidR="00260641" w:rsidRPr="00260641" w:rsidSect="002606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57404"/>
    <w:rsid w:val="000747A0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4600A"/>
    <w:rsid w:val="00371A56"/>
    <w:rsid w:val="003915B7"/>
    <w:rsid w:val="003A2F86"/>
    <w:rsid w:val="003A4150"/>
    <w:rsid w:val="003B335B"/>
    <w:rsid w:val="003D2E27"/>
    <w:rsid w:val="00415B2A"/>
    <w:rsid w:val="00446BA9"/>
    <w:rsid w:val="00485B0F"/>
    <w:rsid w:val="00497BF7"/>
    <w:rsid w:val="004C0E4A"/>
    <w:rsid w:val="004D1493"/>
    <w:rsid w:val="004F40A2"/>
    <w:rsid w:val="00541517"/>
    <w:rsid w:val="005732F2"/>
    <w:rsid w:val="0057678F"/>
    <w:rsid w:val="005923BF"/>
    <w:rsid w:val="005A5150"/>
    <w:rsid w:val="00644709"/>
    <w:rsid w:val="00664CCB"/>
    <w:rsid w:val="0067642A"/>
    <w:rsid w:val="006B6B64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B1BD7"/>
    <w:rsid w:val="009E30A4"/>
    <w:rsid w:val="009E7FEA"/>
    <w:rsid w:val="009F1B41"/>
    <w:rsid w:val="00A00177"/>
    <w:rsid w:val="00A729E0"/>
    <w:rsid w:val="00A95747"/>
    <w:rsid w:val="00AB428C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D1439"/>
    <w:rsid w:val="00BE6AF8"/>
    <w:rsid w:val="00C4677B"/>
    <w:rsid w:val="00C765DA"/>
    <w:rsid w:val="00C769BA"/>
    <w:rsid w:val="00C81F97"/>
    <w:rsid w:val="00CE259B"/>
    <w:rsid w:val="00CF1ED6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545B"/>
    <w:rsid w:val="00F911A3"/>
    <w:rsid w:val="00FA021E"/>
    <w:rsid w:val="00FA4785"/>
    <w:rsid w:val="00FC5756"/>
    <w:rsid w:val="00FC6283"/>
    <w:rsid w:val="00FD08E6"/>
    <w:rsid w:val="00FD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BCDA"/>
  <w15:docId w15:val="{5E8769BC-73D0-418B-9529-DF31DE26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8</cp:revision>
  <cp:lastPrinted>2016-04-07T09:27:00Z</cp:lastPrinted>
  <dcterms:created xsi:type="dcterms:W3CDTF">2020-02-10T04:14:00Z</dcterms:created>
  <dcterms:modified xsi:type="dcterms:W3CDTF">2020-07-06T08:12:00Z</dcterms:modified>
</cp:coreProperties>
</file>